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DBA" w:rsidRPr="00355C09" w:rsidRDefault="00A76DBA" w:rsidP="00A76DB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76DBA">
        <w:rPr>
          <w:rFonts w:ascii="Times New Roman" w:hAnsi="Times New Roman"/>
          <w:sz w:val="24"/>
          <w:szCs w:val="24"/>
        </w:rPr>
        <w:t>Приложение к акту отбора</w:t>
      </w:r>
      <w:r w:rsidR="00355C09">
        <w:rPr>
          <w:rFonts w:ascii="Times New Roman" w:hAnsi="Times New Roman"/>
          <w:sz w:val="24"/>
          <w:szCs w:val="24"/>
        </w:rPr>
        <w:t xml:space="preserve">  </w:t>
      </w:r>
      <w:r w:rsidRPr="00A76DBA">
        <w:rPr>
          <w:rFonts w:ascii="Times New Roman" w:hAnsi="Times New Roman"/>
          <w:sz w:val="24"/>
          <w:szCs w:val="24"/>
        </w:rPr>
        <w:t>образца</w:t>
      </w:r>
      <w:r>
        <w:rPr>
          <w:rFonts w:ascii="Times New Roman" w:hAnsi="Times New Roman"/>
          <w:sz w:val="24"/>
          <w:szCs w:val="24"/>
        </w:rPr>
        <w:t xml:space="preserve"> </w:t>
      </w:r>
      <w:r w:rsidR="00A24AC0" w:rsidRPr="00355C09">
        <w:rPr>
          <w:rFonts w:ascii="Times New Roman" w:hAnsi="Times New Roman"/>
          <w:sz w:val="24"/>
          <w:szCs w:val="24"/>
        </w:rPr>
        <w:t>не</w:t>
      </w:r>
      <w:r w:rsidRPr="00355C09">
        <w:rPr>
          <w:rFonts w:ascii="Times New Roman" w:hAnsi="Times New Roman"/>
          <w:sz w:val="24"/>
          <w:szCs w:val="24"/>
        </w:rPr>
        <w:t xml:space="preserve">пищевых </w:t>
      </w:r>
      <w:r w:rsidR="00A24AC0" w:rsidRPr="00355C09">
        <w:rPr>
          <w:rFonts w:ascii="Times New Roman" w:hAnsi="Times New Roman"/>
          <w:sz w:val="24"/>
          <w:szCs w:val="24"/>
        </w:rPr>
        <w:t>продукций</w:t>
      </w:r>
    </w:p>
    <w:p w:rsidR="001513E3" w:rsidRPr="005D069C" w:rsidRDefault="00A76DBA" w:rsidP="001513E3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A76DBA">
        <w:rPr>
          <w:rFonts w:ascii="Times New Roman" w:hAnsi="Times New Roman"/>
          <w:sz w:val="24"/>
          <w:szCs w:val="24"/>
        </w:rPr>
        <w:t xml:space="preserve"> </w:t>
      </w:r>
      <w:r w:rsidR="001513E3" w:rsidRPr="005D069C">
        <w:rPr>
          <w:rFonts w:ascii="Times New Roman" w:hAnsi="Times New Roman"/>
          <w:sz w:val="24"/>
          <w:szCs w:val="24"/>
        </w:rPr>
        <w:t xml:space="preserve">№___________от «_____»_____________20___г.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0AE3" w:rsidRDefault="009D0AE3" w:rsidP="00A76DBA">
      <w:pPr>
        <w:spacing w:after="0" w:line="240" w:lineRule="auto"/>
        <w:rPr>
          <w:rFonts w:ascii="Times New Roman" w:hAnsi="Times New Roman"/>
          <w:sz w:val="18"/>
          <w:szCs w:val="14"/>
        </w:rPr>
      </w:pPr>
    </w:p>
    <w:p w:rsidR="001513E3" w:rsidRDefault="001513E3" w:rsidP="00A76DBA">
      <w:pPr>
        <w:spacing w:after="0" w:line="240" w:lineRule="auto"/>
        <w:rPr>
          <w:rFonts w:ascii="Times New Roman" w:hAnsi="Times New Roman"/>
          <w:sz w:val="18"/>
          <w:szCs w:val="14"/>
        </w:rPr>
      </w:pPr>
      <w:bookmarkStart w:id="0" w:name="_GoBack"/>
      <w:bookmarkEnd w:id="0"/>
    </w:p>
    <w:p w:rsidR="00A76DBA" w:rsidRPr="00A76DBA" w:rsidRDefault="00A76DBA" w:rsidP="00A76DBA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A76DBA">
        <w:rPr>
          <w:rFonts w:ascii="Times New Roman" w:hAnsi="Times New Roman"/>
          <w:sz w:val="24"/>
          <w:szCs w:val="20"/>
        </w:rPr>
        <w:t>Наименование и адрес заявителя:_______________________________________________________</w:t>
      </w:r>
      <w:r w:rsidR="00EA0EA2">
        <w:rPr>
          <w:rFonts w:ascii="Times New Roman" w:hAnsi="Times New Roman"/>
          <w:sz w:val="24"/>
          <w:szCs w:val="20"/>
        </w:rPr>
        <w:t>_______________________________________</w:t>
      </w:r>
      <w:r w:rsidRPr="00A76DBA">
        <w:rPr>
          <w:rFonts w:ascii="Times New Roman" w:hAnsi="Times New Roman"/>
          <w:sz w:val="24"/>
          <w:szCs w:val="20"/>
        </w:rPr>
        <w:t xml:space="preserve">__ </w:t>
      </w:r>
    </w:p>
    <w:p w:rsidR="009D0AE3" w:rsidRPr="00A76DBA" w:rsidRDefault="00A76DBA" w:rsidP="00A76DBA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A76DBA">
        <w:rPr>
          <w:rFonts w:ascii="Times New Roman" w:hAnsi="Times New Roman"/>
          <w:sz w:val="24"/>
          <w:szCs w:val="20"/>
        </w:rPr>
        <w:t>Место отбора проб:___________________________________________________________________</w:t>
      </w:r>
    </w:p>
    <w:p w:rsidR="009D0AE3" w:rsidRPr="00646BF0" w:rsidRDefault="009D0AE3" w:rsidP="009D0AE3">
      <w:pPr>
        <w:spacing w:after="0" w:line="240" w:lineRule="auto"/>
        <w:jc w:val="center"/>
        <w:rPr>
          <w:rFonts w:ascii="Times New Roman" w:hAnsi="Times New Roman"/>
          <w:sz w:val="18"/>
          <w:szCs w:val="14"/>
        </w:rPr>
      </w:pPr>
    </w:p>
    <w:tbl>
      <w:tblPr>
        <w:tblStyle w:val="a3"/>
        <w:tblW w:w="159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3201"/>
        <w:gridCol w:w="2126"/>
        <w:gridCol w:w="1985"/>
        <w:gridCol w:w="1701"/>
        <w:gridCol w:w="1559"/>
        <w:gridCol w:w="1984"/>
        <w:gridCol w:w="2835"/>
      </w:tblGrid>
      <w:tr w:rsidR="001C607E" w:rsidRPr="000D39EB" w:rsidTr="009D0AE3">
        <w:trPr>
          <w:trHeight w:val="1437"/>
        </w:trPr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01" w:type="dxa"/>
          </w:tcPr>
          <w:p w:rsidR="001C607E" w:rsidRPr="000D39EB" w:rsidRDefault="001C607E" w:rsidP="00096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пробы/НД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  <w:r w:rsidRPr="001C6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продукцию/наименование и адрес</w:t>
            </w:r>
            <w:r w:rsidR="000964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ИНН</w:t>
            </w:r>
            <w:r w:rsidRPr="001C6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изготовителя</w:t>
            </w:r>
          </w:p>
        </w:tc>
        <w:tc>
          <w:tcPr>
            <w:tcW w:w="2126" w:type="dxa"/>
          </w:tcPr>
          <w:p w:rsidR="001C607E" w:rsidRPr="000D39EB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Точка отбора </w:t>
            </w:r>
          </w:p>
        </w:tc>
        <w:tc>
          <w:tcPr>
            <w:tcW w:w="1985" w:type="dxa"/>
          </w:tcPr>
          <w:p w:rsid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 выработки /срок годности/</w:t>
            </w:r>
          </w:p>
          <w:p w:rsidR="001C607E" w:rsidRP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размер,</w:t>
            </w: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номер</w:t>
            </w:r>
          </w:p>
          <w:p w:rsid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артии</w:t>
            </w:r>
          </w:p>
          <w:p w:rsid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Объем образца</w:t>
            </w:r>
          </w:p>
          <w:p w:rsidR="001C607E" w:rsidRPr="001C607E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(пробы) единица измерений/</w:t>
            </w:r>
          </w:p>
          <w:p w:rsidR="001C607E" w:rsidRPr="000D39EB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C60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Упаковка/маркировка</w:t>
            </w:r>
          </w:p>
        </w:tc>
        <w:tc>
          <w:tcPr>
            <w:tcW w:w="1559" w:type="dxa"/>
          </w:tcPr>
          <w:p w:rsidR="001C607E" w:rsidRPr="000D39EB" w:rsidRDefault="001C607E" w:rsidP="001C60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тары или упаковки*</w:t>
            </w:r>
          </w:p>
        </w:tc>
        <w:tc>
          <w:tcPr>
            <w:tcW w:w="1984" w:type="dxa"/>
          </w:tcPr>
          <w:p w:rsidR="001C607E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B41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НД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**</w:t>
            </w:r>
            <w:r w:rsidRPr="00AB417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метод отбора</w:t>
            </w: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аявленны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я (показатели)</w:t>
            </w:r>
            <w:r w:rsidRPr="000D39E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1C607E" w:rsidRPr="003360C1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НД** </w:t>
            </w:r>
            <w:r w:rsidRPr="0074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регламентирующие объем испытаний и их оценку</w:t>
            </w: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9D0AE3" w:rsidRDefault="001C607E" w:rsidP="009D0AE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C607E" w:rsidRPr="000D39EB" w:rsidTr="009D0AE3">
        <w:tc>
          <w:tcPr>
            <w:tcW w:w="568" w:type="dxa"/>
          </w:tcPr>
          <w:p w:rsidR="001C607E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C607E" w:rsidRPr="000D39EB" w:rsidRDefault="001C607E" w:rsidP="007A4B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1C607E" w:rsidRPr="000D39EB" w:rsidRDefault="001C607E" w:rsidP="007A4B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E438C4" w:rsidRDefault="00E438C4" w:rsidP="00E438C4">
      <w:pPr>
        <w:spacing w:after="0" w:line="240" w:lineRule="auto"/>
        <w:ind w:left="-426" w:right="-284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Допускаемые</w:t>
      </w:r>
      <w:r w:rsidRPr="000E68CB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сокращения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:</w:t>
      </w:r>
    </w:p>
    <w:p w:rsidR="00E438C4" w:rsidRDefault="00E438C4" w:rsidP="00E438C4">
      <w:pPr>
        <w:spacing w:after="0" w:line="240" w:lineRule="auto"/>
        <w:ind w:left="-426" w:right="-284"/>
        <w:rPr>
          <w:rFonts w:ascii="Times New Roman" w:hAnsi="Times New Roman"/>
          <w:sz w:val="20"/>
          <w:szCs w:val="20"/>
        </w:rPr>
      </w:pPr>
      <w:r w:rsidRPr="00702AC7"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Pr="000B2870"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>*Вид упаковки: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u w:val="single"/>
          <w:lang w:eastAsia="ru-RU"/>
        </w:rPr>
        <w:t xml:space="preserve"> СЛТ</w:t>
      </w:r>
      <w:r w:rsidRPr="000B2870">
        <w:rPr>
          <w:rFonts w:ascii="Times New Roman" w:hAnsi="Times New Roman"/>
          <w:sz w:val="20"/>
          <w:szCs w:val="20"/>
        </w:rPr>
        <w:t xml:space="preserve"> – стерильная лабораторная тара, </w:t>
      </w:r>
      <w:r>
        <w:rPr>
          <w:rFonts w:ascii="Times New Roman" w:hAnsi="Times New Roman"/>
          <w:sz w:val="20"/>
          <w:szCs w:val="20"/>
        </w:rPr>
        <w:t>СТ</w:t>
      </w:r>
      <w:r w:rsidRPr="000B2870">
        <w:rPr>
          <w:rFonts w:ascii="Times New Roman" w:hAnsi="Times New Roman"/>
          <w:sz w:val="20"/>
          <w:szCs w:val="20"/>
        </w:rPr>
        <w:t xml:space="preserve"> – стеклянная тара</w:t>
      </w:r>
      <w:r>
        <w:rPr>
          <w:rFonts w:ascii="Times New Roman" w:hAnsi="Times New Roman"/>
          <w:sz w:val="20"/>
          <w:szCs w:val="20"/>
        </w:rPr>
        <w:t xml:space="preserve">; </w:t>
      </w:r>
      <w:r w:rsidRPr="000B2870">
        <w:rPr>
          <w:rFonts w:ascii="Times New Roman" w:hAnsi="Times New Roman"/>
          <w:sz w:val="20"/>
          <w:szCs w:val="20"/>
        </w:rPr>
        <w:t>ПЭТ-пакет – полиэтиленовый или т.п. по составу пакет</w:t>
      </w:r>
      <w:r>
        <w:rPr>
          <w:rFonts w:ascii="Times New Roman" w:hAnsi="Times New Roman"/>
          <w:sz w:val="20"/>
          <w:szCs w:val="20"/>
        </w:rPr>
        <w:t>; ЗУ</w:t>
      </w:r>
      <w:r w:rsidRPr="000B2870">
        <w:rPr>
          <w:rFonts w:ascii="Times New Roman" w:hAnsi="Times New Roman"/>
          <w:sz w:val="20"/>
          <w:szCs w:val="20"/>
        </w:rPr>
        <w:t xml:space="preserve"> – заводская упаковка изготовителя</w:t>
      </w:r>
      <w:r>
        <w:rPr>
          <w:rFonts w:ascii="Times New Roman" w:hAnsi="Times New Roman"/>
          <w:sz w:val="20"/>
          <w:szCs w:val="20"/>
        </w:rPr>
        <w:t>; о</w:t>
      </w:r>
      <w:r w:rsidRPr="000B2870">
        <w:rPr>
          <w:rFonts w:ascii="Times New Roman" w:hAnsi="Times New Roman"/>
          <w:sz w:val="20"/>
          <w:szCs w:val="20"/>
        </w:rPr>
        <w:t>тсу</w:t>
      </w:r>
      <w:r>
        <w:rPr>
          <w:rFonts w:ascii="Times New Roman" w:hAnsi="Times New Roman"/>
          <w:sz w:val="20"/>
          <w:szCs w:val="20"/>
        </w:rPr>
        <w:t xml:space="preserve">тствующую в списке тару указать </w:t>
      </w:r>
      <w:r w:rsidRPr="000B2870">
        <w:rPr>
          <w:rFonts w:ascii="Times New Roman" w:hAnsi="Times New Roman"/>
          <w:sz w:val="20"/>
          <w:szCs w:val="20"/>
        </w:rPr>
        <w:t>прописью</w:t>
      </w:r>
    </w:p>
    <w:p w:rsidR="00E438C4" w:rsidRPr="00702AC7" w:rsidRDefault="00E438C4" w:rsidP="00E438C4">
      <w:pPr>
        <w:tabs>
          <w:tab w:val="left" w:pos="8339"/>
        </w:tabs>
        <w:spacing w:after="0"/>
        <w:ind w:left="-426" w:righ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17FC7">
        <w:rPr>
          <w:rFonts w:ascii="Times New Roman" w:hAnsi="Times New Roman"/>
          <w:sz w:val="20"/>
          <w:szCs w:val="20"/>
          <w:u w:val="single"/>
        </w:rPr>
        <w:t>**</w:t>
      </w:r>
      <w:r>
        <w:rPr>
          <w:rFonts w:ascii="Times New Roman" w:hAnsi="Times New Roman"/>
          <w:sz w:val="20"/>
          <w:szCs w:val="20"/>
          <w:u w:val="single"/>
        </w:rPr>
        <w:t xml:space="preserve"> НД - </w:t>
      </w:r>
      <w:r w:rsidRPr="00217FC7">
        <w:rPr>
          <w:rFonts w:ascii="Times New Roman" w:hAnsi="Times New Roman"/>
          <w:sz w:val="20"/>
          <w:szCs w:val="20"/>
          <w:u w:val="single"/>
        </w:rPr>
        <w:t xml:space="preserve"> Нормативный документ </w:t>
      </w:r>
      <w:r>
        <w:rPr>
          <w:rFonts w:ascii="Times New Roman" w:hAnsi="Times New Roman"/>
          <w:sz w:val="20"/>
          <w:szCs w:val="20"/>
          <w:u w:val="single"/>
        </w:rPr>
        <w:t xml:space="preserve">(СанПиН, ГОСТ, МУК, МР) </w:t>
      </w:r>
    </w:p>
    <w:p w:rsidR="00191523" w:rsidRPr="00191523" w:rsidRDefault="00191523" w:rsidP="00191523">
      <w:pPr>
        <w:spacing w:after="0"/>
        <w:ind w:left="-426"/>
        <w:rPr>
          <w:b/>
          <w:u w:val="single"/>
        </w:rPr>
      </w:pPr>
      <w:r w:rsidRPr="00191523">
        <w:rPr>
          <w:b/>
          <w:u w:val="single"/>
        </w:rPr>
        <w:t>______________________________________________________________________________________________________________________________________________</w:t>
      </w:r>
    </w:p>
    <w:p w:rsidR="00E438C4" w:rsidRPr="00191523" w:rsidRDefault="00E438C4" w:rsidP="00191523">
      <w:pPr>
        <w:shd w:val="clear" w:color="auto" w:fill="FFFFFF"/>
        <w:spacing w:after="0"/>
        <w:jc w:val="center"/>
        <w:rPr>
          <w:rFonts w:ascii="Times New Roman" w:hAnsi="Times New Roman"/>
          <w:sz w:val="18"/>
        </w:rPr>
      </w:pPr>
      <w:r w:rsidRPr="00191523">
        <w:rPr>
          <w:rFonts w:ascii="Times New Roman" w:hAnsi="Times New Roman"/>
          <w:color w:val="000000"/>
          <w:sz w:val="20"/>
          <w:szCs w:val="24"/>
        </w:rPr>
        <w:t xml:space="preserve">Конец </w:t>
      </w:r>
      <w:r w:rsidR="00191523">
        <w:rPr>
          <w:rFonts w:ascii="Times New Roman" w:hAnsi="Times New Roman"/>
          <w:color w:val="000000"/>
          <w:sz w:val="20"/>
          <w:szCs w:val="24"/>
        </w:rPr>
        <w:t>акта отбора образцов (проб)</w:t>
      </w:r>
    </w:p>
    <w:sectPr w:rsidR="00E438C4" w:rsidRPr="00191523" w:rsidSect="00E438C4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19D" w:rsidRDefault="0024519D" w:rsidP="0024519D">
      <w:pPr>
        <w:spacing w:after="0" w:line="240" w:lineRule="auto"/>
      </w:pPr>
      <w:r>
        <w:separator/>
      </w:r>
    </w:p>
  </w:endnote>
  <w:end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19D" w:rsidRDefault="0024519D" w:rsidP="0024519D">
      <w:pPr>
        <w:spacing w:after="0" w:line="240" w:lineRule="auto"/>
      </w:pPr>
      <w:r>
        <w:separator/>
      </w:r>
    </w:p>
  </w:footnote>
  <w:footnote w:type="continuationSeparator" w:id="0">
    <w:p w:rsidR="0024519D" w:rsidRDefault="0024519D" w:rsidP="00245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86AF9"/>
    <w:multiLevelType w:val="hybridMultilevel"/>
    <w:tmpl w:val="29343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96"/>
    <w:rsid w:val="0009645B"/>
    <w:rsid w:val="001513E3"/>
    <w:rsid w:val="00191523"/>
    <w:rsid w:val="001C607E"/>
    <w:rsid w:val="0024519D"/>
    <w:rsid w:val="002B747C"/>
    <w:rsid w:val="00302C9C"/>
    <w:rsid w:val="0032261C"/>
    <w:rsid w:val="00355C09"/>
    <w:rsid w:val="003B25D1"/>
    <w:rsid w:val="00512F38"/>
    <w:rsid w:val="005E3196"/>
    <w:rsid w:val="00940EE6"/>
    <w:rsid w:val="009D0AE3"/>
    <w:rsid w:val="00A24AC0"/>
    <w:rsid w:val="00A76DBA"/>
    <w:rsid w:val="00BE441A"/>
    <w:rsid w:val="00C5202E"/>
    <w:rsid w:val="00E438C4"/>
    <w:rsid w:val="00E96B31"/>
    <w:rsid w:val="00EA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94D4"/>
  <w15:chartTrackingRefBased/>
  <w15:docId w15:val="{63C99B4D-D2E5-45D2-A73A-08A7FBE8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1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45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19D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D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2024-02-19T01:33:00Z</dcterms:created>
  <dcterms:modified xsi:type="dcterms:W3CDTF">2024-03-14T01:24:00Z</dcterms:modified>
</cp:coreProperties>
</file>